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CCA5A" w14:textId="77777777" w:rsidR="009D43E1" w:rsidRDefault="009D43E1" w:rsidP="009D43E1">
      <w:pPr>
        <w:jc w:val="center"/>
        <w:rPr>
          <w:rFonts w:ascii="Century Schoolbook" w:hAnsi="Century Schoolbook"/>
        </w:rPr>
      </w:pPr>
      <w:bookmarkStart w:id="0" w:name="_GoBack"/>
      <w:bookmarkEnd w:id="0"/>
      <w:r>
        <w:rPr>
          <w:rFonts w:ascii="Century Schoolbook" w:hAnsi="Century Schoolbook"/>
        </w:rPr>
        <w:t>CANTERBURY BOARD OF EDUCATION</w:t>
      </w:r>
    </w:p>
    <w:p w14:paraId="749BCA84" w14:textId="77777777" w:rsidR="009D43E1" w:rsidRDefault="009D43E1" w:rsidP="009D43E1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45 WESTMINSTER ROAD</w:t>
      </w:r>
    </w:p>
    <w:p w14:paraId="17B5127B" w14:textId="77777777" w:rsidR="009D43E1" w:rsidRDefault="009D43E1" w:rsidP="009D43E1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CANTERBURY, CONNECTICUT</w:t>
      </w:r>
    </w:p>
    <w:p w14:paraId="1892BB26" w14:textId="77777777" w:rsidR="009D43E1" w:rsidRDefault="009D43E1" w:rsidP="009D43E1">
      <w:pPr>
        <w:jc w:val="center"/>
        <w:rPr>
          <w:rFonts w:ascii="Century Schoolbook" w:hAnsi="Century Schoolbook"/>
        </w:rPr>
      </w:pPr>
    </w:p>
    <w:p w14:paraId="502258B3" w14:textId="548284D8" w:rsidR="009D43E1" w:rsidRDefault="009D43E1" w:rsidP="009D43E1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FACILITIES COMMITTEE</w:t>
      </w:r>
      <w:r w:rsidR="000D7370">
        <w:rPr>
          <w:rFonts w:ascii="Century Schoolbook" w:hAnsi="Century Schoolbook"/>
          <w:b/>
        </w:rPr>
        <w:t xml:space="preserve"> MINUTES</w:t>
      </w:r>
    </w:p>
    <w:p w14:paraId="50B1B832" w14:textId="77777777" w:rsidR="009D43E1" w:rsidRDefault="009D43E1" w:rsidP="009D43E1">
      <w:pPr>
        <w:jc w:val="center"/>
        <w:rPr>
          <w:rFonts w:ascii="Century Schoolbook" w:hAnsi="Century Schoolbook"/>
        </w:rPr>
      </w:pPr>
    </w:p>
    <w:p w14:paraId="4CF448F4" w14:textId="7D9F4F02" w:rsidR="009D43E1" w:rsidRDefault="009D43E1" w:rsidP="009D43E1">
      <w:pPr>
        <w:tabs>
          <w:tab w:val="left" w:pos="720"/>
          <w:tab w:val="left" w:pos="7560"/>
        </w:tabs>
        <w:rPr>
          <w:rFonts w:ascii="Century Schoolbook" w:hAnsi="Century Schoolbook"/>
        </w:rPr>
      </w:pPr>
      <w:r w:rsidRPr="000D7370">
        <w:rPr>
          <w:rFonts w:ascii="Century Schoolbook" w:hAnsi="Century Schoolbook"/>
          <w:b/>
        </w:rPr>
        <w:t>Date</w:t>
      </w:r>
      <w:r>
        <w:rPr>
          <w:rFonts w:ascii="Century Schoolbook" w:hAnsi="Century Schoolbook"/>
        </w:rPr>
        <w:t>:</w:t>
      </w:r>
      <w:r>
        <w:rPr>
          <w:rFonts w:ascii="Century Schoolbook" w:hAnsi="Century Schoolbook"/>
        </w:rPr>
        <w:tab/>
        <w:t xml:space="preserve">June 8, 2017                                                       </w:t>
      </w:r>
      <w:r w:rsidR="00761B19">
        <w:rPr>
          <w:rFonts w:ascii="Century Schoolbook" w:hAnsi="Century Schoolbook"/>
        </w:rPr>
        <w:t xml:space="preserve">                  </w:t>
      </w:r>
      <w:r>
        <w:rPr>
          <w:rFonts w:ascii="Century Schoolbook" w:hAnsi="Century Schoolbook"/>
        </w:rPr>
        <w:t xml:space="preserve">   Time: 10:30 a.m. </w:t>
      </w:r>
    </w:p>
    <w:p w14:paraId="529F9CF8" w14:textId="77777777" w:rsidR="009D43E1" w:rsidRDefault="009D43E1" w:rsidP="009D43E1">
      <w:pPr>
        <w:rPr>
          <w:rFonts w:ascii="Century Schoolbook" w:hAnsi="Century Schoolbook"/>
        </w:rPr>
      </w:pPr>
      <w:r w:rsidRPr="000D7370">
        <w:rPr>
          <w:rFonts w:ascii="Century Schoolbook" w:hAnsi="Century Schoolbook"/>
          <w:b/>
        </w:rPr>
        <w:t>Place:</w:t>
      </w:r>
      <w:r>
        <w:rPr>
          <w:rFonts w:ascii="Century Schoolbook" w:hAnsi="Century Schoolbook"/>
        </w:rPr>
        <w:tab/>
        <w:t>Superintendent’s Office, Dr. Helen Baldwin Middle School</w:t>
      </w:r>
    </w:p>
    <w:p w14:paraId="26D2BF8B" w14:textId="7D1BC953" w:rsidR="00B37322" w:rsidRDefault="00B37322" w:rsidP="009D43E1">
      <w:pPr>
        <w:rPr>
          <w:rFonts w:ascii="Century Schoolbook" w:hAnsi="Century Schoolbook"/>
        </w:rPr>
      </w:pPr>
      <w:r w:rsidRPr="000D7370">
        <w:rPr>
          <w:rFonts w:ascii="Century Schoolbook" w:hAnsi="Century Schoolbook"/>
          <w:b/>
        </w:rPr>
        <w:t>Attendance</w:t>
      </w:r>
      <w:r>
        <w:rPr>
          <w:rFonts w:ascii="Century Schoolbook" w:hAnsi="Century Schoolbook"/>
        </w:rPr>
        <w:t xml:space="preserve">:  </w:t>
      </w:r>
      <w:r w:rsidR="00AF1E8F">
        <w:rPr>
          <w:rFonts w:ascii="Century Schoolbook" w:hAnsi="Century Schoolbook"/>
        </w:rPr>
        <w:t>Viv</w:t>
      </w:r>
      <w:r w:rsidR="0022229F">
        <w:rPr>
          <w:rFonts w:ascii="Century Schoolbook" w:hAnsi="Century Schoolbook"/>
        </w:rPr>
        <w:t>ian Thumser, BOE Committee m</w:t>
      </w:r>
      <w:r w:rsidR="00AF1E8F">
        <w:rPr>
          <w:rFonts w:ascii="Century Schoolbook" w:hAnsi="Century Schoolbook"/>
        </w:rPr>
        <w:t>ember</w:t>
      </w:r>
      <w:r w:rsidR="0022229F">
        <w:rPr>
          <w:rFonts w:ascii="Century Schoolbook" w:hAnsi="Century Schoolbook"/>
        </w:rPr>
        <w:t xml:space="preserve"> and Acting C</w:t>
      </w:r>
      <w:r w:rsidR="00013B8D">
        <w:rPr>
          <w:rFonts w:ascii="Century Schoolbook" w:hAnsi="Century Schoolbook"/>
        </w:rPr>
        <w:t>ommittee Chairperson</w:t>
      </w:r>
      <w:r w:rsidR="000D7370">
        <w:rPr>
          <w:rFonts w:ascii="Century Schoolbook" w:hAnsi="Century Schoolbook"/>
        </w:rPr>
        <w:t>;</w:t>
      </w:r>
      <w:r w:rsidR="0022229F">
        <w:rPr>
          <w:rFonts w:ascii="Century Schoolbook" w:hAnsi="Century Schoolbook"/>
        </w:rPr>
        <w:t xml:space="preserve"> Walter Petruniw BOE member</w:t>
      </w:r>
      <w:r w:rsidR="00FC7DA6">
        <w:rPr>
          <w:rFonts w:ascii="Century Schoolbook" w:hAnsi="Century Schoolbook"/>
        </w:rPr>
        <w:t xml:space="preserve"> and minute take</w:t>
      </w:r>
      <w:r w:rsidR="000D7370">
        <w:rPr>
          <w:rFonts w:ascii="Century Schoolbook" w:hAnsi="Century Schoolbook"/>
        </w:rPr>
        <w:t>r</w:t>
      </w:r>
      <w:r w:rsidR="00FC7DA6">
        <w:rPr>
          <w:rFonts w:ascii="Century Schoolbook" w:hAnsi="Century Schoolbook"/>
        </w:rPr>
        <w:t>; Tom Millerd, Facilities Director; and Dr. Lois DaSilva-Knapton, Superintendent of Schools.</w:t>
      </w:r>
      <w:r w:rsidR="0022229F">
        <w:rPr>
          <w:rFonts w:ascii="Century Schoolbook" w:hAnsi="Century Schoolbook"/>
        </w:rPr>
        <w:t xml:space="preserve"> </w:t>
      </w:r>
    </w:p>
    <w:p w14:paraId="038A4725" w14:textId="77777777" w:rsidR="009D43E1" w:rsidRDefault="009D43E1" w:rsidP="009D43E1">
      <w:pPr>
        <w:rPr>
          <w:rFonts w:ascii="Century Schoolbook" w:hAnsi="Century Schoolbook"/>
        </w:rPr>
      </w:pPr>
    </w:p>
    <w:p w14:paraId="6AD80C63" w14:textId="33D5AC4E" w:rsidR="009D43E1" w:rsidRPr="000D7370" w:rsidRDefault="009B512B" w:rsidP="009B512B">
      <w:pPr>
        <w:rPr>
          <w:rFonts w:ascii="Century Schoolbook" w:hAnsi="Century Schoolbook"/>
          <w:b/>
        </w:rPr>
      </w:pPr>
      <w:r w:rsidRPr="000D7370">
        <w:rPr>
          <w:rFonts w:ascii="Century Schoolbook" w:hAnsi="Century Schoolbook"/>
          <w:b/>
        </w:rPr>
        <w:t>Agenda and committee actions:</w:t>
      </w:r>
    </w:p>
    <w:p w14:paraId="7D6029C6" w14:textId="77777777" w:rsidR="009D43E1" w:rsidRDefault="009D43E1" w:rsidP="006F7492">
      <w:pPr>
        <w:rPr>
          <w:rFonts w:ascii="Century Schoolbook" w:hAnsi="Century Schoolbook"/>
        </w:rPr>
      </w:pPr>
    </w:p>
    <w:p w14:paraId="6D2F7BDA" w14:textId="00BD6A2F" w:rsidR="009D43E1" w:rsidRDefault="006F7492" w:rsidP="006F7492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meeting was called to order by </w:t>
      </w:r>
      <w:r w:rsidR="00761B19">
        <w:rPr>
          <w:rFonts w:ascii="Century Schoolbook" w:hAnsi="Century Schoolbook"/>
        </w:rPr>
        <w:t xml:space="preserve">the committee </w:t>
      </w:r>
      <w:r>
        <w:rPr>
          <w:rFonts w:ascii="Century Schoolbook" w:hAnsi="Century Schoolbook"/>
        </w:rPr>
        <w:t>Acting Chairperson, Vivian Thumser, at 10:37 AM.</w:t>
      </w:r>
    </w:p>
    <w:p w14:paraId="51AF3BD3" w14:textId="0B9877EB" w:rsidR="009D43E1" w:rsidRDefault="009D43E1" w:rsidP="009D43E1">
      <w:pPr>
        <w:pStyle w:val="ListParagraph"/>
        <w:numPr>
          <w:ilvl w:val="0"/>
          <w:numId w:val="3"/>
        </w:numPr>
        <w:tabs>
          <w:tab w:val="left" w:pos="1260"/>
        </w:tabs>
        <w:spacing w:line="240" w:lineRule="auto"/>
        <w:rPr>
          <w:rFonts w:ascii="Century Schoolbook" w:hAnsi="Century Schoolbook"/>
        </w:rPr>
      </w:pPr>
      <w:r w:rsidRPr="00761B19">
        <w:rPr>
          <w:rFonts w:ascii="Century Schoolbook" w:hAnsi="Century Schoolbook"/>
          <w:b/>
        </w:rPr>
        <w:t>Update on BMS Bathroom Renovations</w:t>
      </w:r>
      <w:r w:rsidR="006F7492">
        <w:rPr>
          <w:rFonts w:ascii="Century Schoolbook" w:hAnsi="Century Schoolbook"/>
        </w:rPr>
        <w:t>:  CIP funds were actively used for the bathroom renovations.  Flush</w:t>
      </w:r>
      <w:r w:rsidR="00860C56">
        <w:rPr>
          <w:rFonts w:ascii="Century Schoolbook" w:hAnsi="Century Schoolbook"/>
        </w:rPr>
        <w:t xml:space="preserve">ing kits and some hand sinks were replaced.  Some old </w:t>
      </w:r>
      <w:r w:rsidR="00F50C41">
        <w:rPr>
          <w:rFonts w:ascii="Century Schoolbook" w:hAnsi="Century Schoolbook"/>
        </w:rPr>
        <w:t>serviceable</w:t>
      </w:r>
      <w:r w:rsidR="00860C56">
        <w:rPr>
          <w:rFonts w:ascii="Century Schoolbook" w:hAnsi="Century Schoolbook"/>
        </w:rPr>
        <w:t xml:space="preserve"> sinks were being reused at other locations.  There were some issues w</w:t>
      </w:r>
      <w:r w:rsidR="00F14FFA">
        <w:rPr>
          <w:rFonts w:ascii="Century Schoolbook" w:hAnsi="Century Schoolbook"/>
        </w:rPr>
        <w:t>ith the universal flushing kits, and the size of the openings f</w:t>
      </w:r>
      <w:r w:rsidR="0084489D">
        <w:rPr>
          <w:rFonts w:ascii="Century Schoolbook" w:hAnsi="Century Schoolbook"/>
        </w:rPr>
        <w:t xml:space="preserve">or the old plumbing fixtures. </w:t>
      </w:r>
    </w:p>
    <w:p w14:paraId="4A970191" w14:textId="16553815" w:rsidR="009D43E1" w:rsidRDefault="002E5459" w:rsidP="009D43E1">
      <w:pPr>
        <w:pStyle w:val="ListParagraph"/>
        <w:numPr>
          <w:ilvl w:val="0"/>
          <w:numId w:val="3"/>
        </w:numPr>
        <w:tabs>
          <w:tab w:val="left" w:pos="1260"/>
        </w:tabs>
        <w:spacing w:line="240" w:lineRule="auto"/>
        <w:rPr>
          <w:rFonts w:ascii="Century Schoolbook" w:hAnsi="Century Schoolbook"/>
        </w:rPr>
      </w:pPr>
      <w:r w:rsidRPr="00761B19">
        <w:rPr>
          <w:rFonts w:ascii="Century Schoolbook" w:hAnsi="Century Schoolbook"/>
          <w:b/>
        </w:rPr>
        <w:t>Update on Garage/Sh</w:t>
      </w:r>
      <w:r w:rsidR="00F50C41" w:rsidRPr="00761B19">
        <w:rPr>
          <w:rFonts w:ascii="Century Schoolbook" w:hAnsi="Century Schoolbook"/>
          <w:b/>
        </w:rPr>
        <w:t>ed-Tom Millerd</w:t>
      </w:r>
      <w:r w:rsidR="00860C56">
        <w:rPr>
          <w:rFonts w:ascii="Century Schoolbook" w:hAnsi="Century Schoolbook"/>
        </w:rPr>
        <w:t xml:space="preserve">:  The building was being delivered and set up </w:t>
      </w:r>
      <w:r w:rsidR="00F50C41">
        <w:rPr>
          <w:rFonts w:ascii="Century Schoolbook" w:hAnsi="Century Schoolbook"/>
        </w:rPr>
        <w:t>while the committee was in their meeting</w:t>
      </w:r>
      <w:r w:rsidR="00761B19">
        <w:rPr>
          <w:rFonts w:ascii="Century Schoolbook" w:hAnsi="Century Schoolbook"/>
        </w:rPr>
        <w:t>, thus the project is underway</w:t>
      </w:r>
      <w:r w:rsidR="00F50C41">
        <w:rPr>
          <w:rFonts w:ascii="Century Schoolbook" w:hAnsi="Century Schoolbook"/>
        </w:rPr>
        <w:t xml:space="preserve">.  </w:t>
      </w:r>
      <w:r w:rsidR="00761B19">
        <w:rPr>
          <w:rFonts w:ascii="Century Schoolbook" w:hAnsi="Century Schoolbook"/>
        </w:rPr>
        <w:t>However, t</w:t>
      </w:r>
      <w:r w:rsidR="00F50C41">
        <w:rPr>
          <w:rFonts w:ascii="Century Schoolbook" w:hAnsi="Century Schoolbook"/>
        </w:rPr>
        <w:t>he project is behind schedule but it is anticipated that it will be completed before the end of June.</w:t>
      </w:r>
    </w:p>
    <w:p w14:paraId="1E23F171" w14:textId="23EC8F38" w:rsidR="009D43E1" w:rsidRDefault="009D43E1" w:rsidP="009D43E1">
      <w:pPr>
        <w:pStyle w:val="ListParagraph"/>
        <w:numPr>
          <w:ilvl w:val="0"/>
          <w:numId w:val="3"/>
        </w:numPr>
        <w:tabs>
          <w:tab w:val="left" w:pos="1260"/>
        </w:tabs>
        <w:spacing w:line="240" w:lineRule="auto"/>
        <w:rPr>
          <w:rFonts w:ascii="Century Schoolbook" w:hAnsi="Century Schoolbook"/>
        </w:rPr>
      </w:pPr>
      <w:r w:rsidRPr="00761B19">
        <w:rPr>
          <w:rFonts w:ascii="Century Schoolbook" w:hAnsi="Century Schoolbook"/>
          <w:b/>
        </w:rPr>
        <w:t>BMS Roof Committee Update</w:t>
      </w:r>
      <w:r w:rsidR="00F50C41">
        <w:rPr>
          <w:rFonts w:ascii="Century Schoolbook" w:hAnsi="Century Schoolbook"/>
        </w:rPr>
        <w:t xml:space="preserve">:  Walt Petruniw read some email communications </w:t>
      </w:r>
      <w:r w:rsidR="0084489D">
        <w:rPr>
          <w:rFonts w:ascii="Century Schoolbook" w:hAnsi="Century Schoolbook"/>
        </w:rPr>
        <w:t xml:space="preserve">he had with the Board of Finance </w:t>
      </w:r>
      <w:r w:rsidR="00F50C41">
        <w:rPr>
          <w:rFonts w:ascii="Century Schoolbook" w:hAnsi="Century Schoolbook"/>
        </w:rPr>
        <w:t xml:space="preserve">Chairperson advising him what the Building/Roof Committee will need to be done before a grant application could be completed.  It was suggested that I contact the </w:t>
      </w:r>
      <w:r w:rsidR="0084489D">
        <w:rPr>
          <w:rFonts w:ascii="Century Schoolbook" w:hAnsi="Century Schoolbook"/>
        </w:rPr>
        <w:t xml:space="preserve">First </w:t>
      </w:r>
      <w:r w:rsidR="00F50C41">
        <w:rPr>
          <w:rFonts w:ascii="Century Schoolbook" w:hAnsi="Century Schoolbook"/>
        </w:rPr>
        <w:t>Selectman and arrange a town meeting concerning the possible allocation of funds to cover the entire cost of the project to satisfy the grant application process.   Walt Petruniw also reporte</w:t>
      </w:r>
      <w:r w:rsidR="00BB1ED8">
        <w:rPr>
          <w:rFonts w:ascii="Century Schoolbook" w:hAnsi="Century Schoolbook"/>
        </w:rPr>
        <w:t>d what he learned</w:t>
      </w:r>
      <w:r w:rsidR="00F50C41">
        <w:rPr>
          <w:rFonts w:ascii="Century Schoolbook" w:hAnsi="Century Schoolbook"/>
        </w:rPr>
        <w:t xml:space="preserve"> from </w:t>
      </w:r>
      <w:r w:rsidR="00703736">
        <w:rPr>
          <w:rFonts w:ascii="Century Schoolbook" w:hAnsi="Century Schoolbook"/>
        </w:rPr>
        <w:t>Director at EASTCONN</w:t>
      </w:r>
      <w:r w:rsidR="00F50C41">
        <w:rPr>
          <w:rFonts w:ascii="Century Schoolbook" w:hAnsi="Century Schoolbook"/>
        </w:rPr>
        <w:t xml:space="preserve"> </w:t>
      </w:r>
      <w:r w:rsidR="00703736">
        <w:rPr>
          <w:rFonts w:ascii="Century Schoolbook" w:hAnsi="Century Schoolbook"/>
        </w:rPr>
        <w:t xml:space="preserve">that </w:t>
      </w:r>
      <w:r w:rsidR="00F50C41">
        <w:rPr>
          <w:rFonts w:ascii="Century Schoolbook" w:hAnsi="Century Schoolbook"/>
        </w:rPr>
        <w:t xml:space="preserve">a deadline for grants applications </w:t>
      </w:r>
      <w:r w:rsidR="00703736">
        <w:rPr>
          <w:rFonts w:ascii="Century Schoolbook" w:hAnsi="Century Schoolbook"/>
        </w:rPr>
        <w:t>is</w:t>
      </w:r>
      <w:r w:rsidR="00F50C41">
        <w:rPr>
          <w:rFonts w:ascii="Century Schoolbook" w:hAnsi="Century Schoolbook"/>
        </w:rPr>
        <w:t xml:space="preserve"> June 30</w:t>
      </w:r>
      <w:r w:rsidR="00F50C41" w:rsidRPr="00F50C41">
        <w:rPr>
          <w:rFonts w:ascii="Century Schoolbook" w:hAnsi="Century Schoolbook"/>
          <w:vertAlign w:val="superscript"/>
        </w:rPr>
        <w:t>th</w:t>
      </w:r>
      <w:r w:rsidR="00F50C41">
        <w:rPr>
          <w:rFonts w:ascii="Century Schoolbook" w:hAnsi="Century Schoolbook"/>
        </w:rPr>
        <w:t xml:space="preserve">, and that the State </w:t>
      </w:r>
      <w:r w:rsidR="00BB1ED8">
        <w:rPr>
          <w:rFonts w:ascii="Century Schoolbook" w:hAnsi="Century Schoolbook"/>
        </w:rPr>
        <w:t>could</w:t>
      </w:r>
      <w:r w:rsidR="00F50C41">
        <w:rPr>
          <w:rFonts w:ascii="Century Schoolbook" w:hAnsi="Century Schoolbook"/>
        </w:rPr>
        <w:t xml:space="preserve"> approve the grant by December</w:t>
      </w:r>
      <w:r w:rsidR="00703736">
        <w:rPr>
          <w:rFonts w:ascii="Century Schoolbook" w:hAnsi="Century Schoolbook"/>
        </w:rPr>
        <w:t>, so the project would take place next year</w:t>
      </w:r>
      <w:r w:rsidR="00F50C41">
        <w:rPr>
          <w:rFonts w:ascii="Century Schoolbook" w:hAnsi="Century Schoolbook"/>
        </w:rPr>
        <w:t>.</w:t>
      </w:r>
      <w:r w:rsidR="00BB1ED8">
        <w:rPr>
          <w:rFonts w:ascii="Century Schoolbook" w:hAnsi="Century Schoolbook"/>
        </w:rPr>
        <w:t xml:space="preserve"> </w:t>
      </w:r>
      <w:r w:rsidR="0084489D">
        <w:rPr>
          <w:rFonts w:ascii="Century Schoolbook" w:hAnsi="Century Schoolbook"/>
        </w:rPr>
        <w:t xml:space="preserve"> Walt Petruniw sent an emai</w:t>
      </w:r>
      <w:r w:rsidR="00BB1ED8">
        <w:rPr>
          <w:rFonts w:ascii="Century Schoolbook" w:hAnsi="Century Schoolbook"/>
        </w:rPr>
        <w:t>l</w:t>
      </w:r>
      <w:r w:rsidR="0084489D">
        <w:rPr>
          <w:rFonts w:ascii="Century Schoolbook" w:hAnsi="Century Schoolbook"/>
        </w:rPr>
        <w:t>,</w:t>
      </w:r>
      <w:r w:rsidR="00BB1ED8">
        <w:rPr>
          <w:rFonts w:ascii="Century Schoolbook" w:hAnsi="Century Schoolbook"/>
        </w:rPr>
        <w:t xml:space="preserve"> during the meeting</w:t>
      </w:r>
      <w:r w:rsidR="0084489D">
        <w:rPr>
          <w:rFonts w:ascii="Century Schoolbook" w:hAnsi="Century Schoolbook"/>
        </w:rPr>
        <w:t>,</w:t>
      </w:r>
      <w:r w:rsidR="00BB1ED8">
        <w:rPr>
          <w:rFonts w:ascii="Century Schoolbook" w:hAnsi="Century Schoolbook"/>
        </w:rPr>
        <w:t xml:space="preserve"> to advise the 1</w:t>
      </w:r>
      <w:r w:rsidR="00BB1ED8" w:rsidRPr="00BB1ED8">
        <w:rPr>
          <w:rFonts w:ascii="Century Schoolbook" w:hAnsi="Century Schoolbook"/>
          <w:vertAlign w:val="superscript"/>
        </w:rPr>
        <w:t>st</w:t>
      </w:r>
      <w:r w:rsidR="00BB1ED8">
        <w:rPr>
          <w:rFonts w:ascii="Century Schoolbook" w:hAnsi="Century Schoolbook"/>
        </w:rPr>
        <w:t xml:space="preserve"> Selectman of the </w:t>
      </w:r>
      <w:r w:rsidR="00703736">
        <w:rPr>
          <w:rFonts w:ascii="Century Schoolbook" w:hAnsi="Century Schoolbook"/>
        </w:rPr>
        <w:t xml:space="preserve">possible deadline issue and asked </w:t>
      </w:r>
      <w:r w:rsidR="00BB1ED8">
        <w:rPr>
          <w:rFonts w:ascii="Century Schoolbook" w:hAnsi="Century Schoolbook"/>
        </w:rPr>
        <w:t xml:space="preserve">about scheduling a town meeting </w:t>
      </w:r>
      <w:r w:rsidR="00703736">
        <w:rPr>
          <w:rFonts w:ascii="Century Schoolbook" w:hAnsi="Century Schoolbook"/>
        </w:rPr>
        <w:t>before the</w:t>
      </w:r>
      <w:r w:rsidR="00BB1ED8">
        <w:rPr>
          <w:rFonts w:ascii="Century Schoolbook" w:hAnsi="Century Schoolbook"/>
        </w:rPr>
        <w:t xml:space="preserve"> grant deadline.</w:t>
      </w:r>
    </w:p>
    <w:p w14:paraId="2D34926B" w14:textId="77777777" w:rsidR="005829C6" w:rsidRPr="0084489D" w:rsidRDefault="005829C6" w:rsidP="00703736">
      <w:pPr>
        <w:pStyle w:val="ListParagraph"/>
        <w:tabs>
          <w:tab w:val="left" w:pos="1260"/>
        </w:tabs>
        <w:spacing w:line="240" w:lineRule="auto"/>
        <w:ind w:left="900"/>
        <w:rPr>
          <w:rFonts w:ascii="Century Schoolbook" w:hAnsi="Century Schoolbook"/>
          <w:sz w:val="10"/>
          <w:szCs w:val="10"/>
        </w:rPr>
      </w:pPr>
    </w:p>
    <w:p w14:paraId="0E7967A3" w14:textId="2BB83D2F" w:rsidR="00BB1ED8" w:rsidRDefault="00BB1ED8" w:rsidP="00BB1ED8">
      <w:pPr>
        <w:pStyle w:val="ListParagraph"/>
        <w:tabs>
          <w:tab w:val="left" w:pos="1260"/>
        </w:tabs>
        <w:spacing w:line="240" w:lineRule="auto"/>
        <w:ind w:left="900"/>
        <w:rPr>
          <w:rFonts w:ascii="Century Schoolbook" w:hAnsi="Century Schoolbook"/>
        </w:rPr>
      </w:pPr>
      <w:r>
        <w:rPr>
          <w:rFonts w:ascii="Century Schoolbook" w:hAnsi="Century Schoolbook"/>
        </w:rPr>
        <w:t>*{</w:t>
      </w:r>
      <w:r w:rsidRPr="00BB1ED8">
        <w:rPr>
          <w:rFonts w:ascii="Century Schoolbook" w:hAnsi="Century Schoolbook"/>
          <w:i/>
        </w:rPr>
        <w:t>post meeting information:  It was</w:t>
      </w:r>
      <w:r w:rsidR="00703736">
        <w:rPr>
          <w:rFonts w:ascii="Century Schoolbook" w:hAnsi="Century Schoolbook"/>
          <w:i/>
        </w:rPr>
        <w:t xml:space="preserve"> later</w:t>
      </w:r>
      <w:r w:rsidRPr="00BB1ED8">
        <w:rPr>
          <w:rFonts w:ascii="Century Schoolbook" w:hAnsi="Century Schoolbook"/>
          <w:i/>
        </w:rPr>
        <w:t xml:space="preserve"> learned from the State that on school construction projects and alterations the deadline for those projects is in fact June 30</w:t>
      </w:r>
      <w:r w:rsidRPr="00BB1ED8">
        <w:rPr>
          <w:rFonts w:ascii="Century Schoolbook" w:hAnsi="Century Schoolbook"/>
          <w:i/>
          <w:vertAlign w:val="superscript"/>
        </w:rPr>
        <w:t>th</w:t>
      </w:r>
      <w:r w:rsidRPr="00BB1ED8">
        <w:rPr>
          <w:rFonts w:ascii="Century Schoolbook" w:hAnsi="Century Schoolbook"/>
          <w:i/>
        </w:rPr>
        <w:t>; however, the roof project is an exception to that deadline</w:t>
      </w:r>
      <w:r>
        <w:rPr>
          <w:rFonts w:ascii="Century Schoolbook" w:hAnsi="Century Schoolbook"/>
        </w:rPr>
        <w:t>}</w:t>
      </w:r>
    </w:p>
    <w:p w14:paraId="2150AF4D" w14:textId="77777777" w:rsidR="005829C6" w:rsidRDefault="005829C6" w:rsidP="00BB1ED8">
      <w:pPr>
        <w:pStyle w:val="ListParagraph"/>
        <w:tabs>
          <w:tab w:val="left" w:pos="1260"/>
        </w:tabs>
        <w:spacing w:line="240" w:lineRule="auto"/>
        <w:ind w:left="900"/>
        <w:rPr>
          <w:rFonts w:ascii="Century Schoolbook" w:hAnsi="Century Schoolbook"/>
        </w:rPr>
      </w:pPr>
    </w:p>
    <w:p w14:paraId="2F61D518" w14:textId="77777777" w:rsidR="005829C6" w:rsidRDefault="005829C6" w:rsidP="00BB1ED8">
      <w:pPr>
        <w:pStyle w:val="ListParagraph"/>
        <w:tabs>
          <w:tab w:val="left" w:pos="1260"/>
        </w:tabs>
        <w:spacing w:line="240" w:lineRule="auto"/>
        <w:ind w:left="900"/>
        <w:rPr>
          <w:rFonts w:ascii="Century Schoolbook" w:hAnsi="Century Schoolbook"/>
        </w:rPr>
      </w:pPr>
    </w:p>
    <w:p w14:paraId="3A60C363" w14:textId="77777777" w:rsidR="005829C6" w:rsidRPr="0084489D" w:rsidRDefault="005829C6" w:rsidP="00BB1ED8">
      <w:pPr>
        <w:pStyle w:val="ListParagraph"/>
        <w:tabs>
          <w:tab w:val="left" w:pos="1260"/>
        </w:tabs>
        <w:spacing w:line="240" w:lineRule="auto"/>
        <w:ind w:left="900"/>
        <w:rPr>
          <w:rFonts w:ascii="Century Schoolbook" w:hAnsi="Century Schoolbook"/>
          <w:sz w:val="10"/>
          <w:szCs w:val="10"/>
        </w:rPr>
      </w:pPr>
    </w:p>
    <w:p w14:paraId="63F246C1" w14:textId="6DCAD793" w:rsidR="009D43E1" w:rsidRDefault="009D43E1" w:rsidP="009D43E1">
      <w:pPr>
        <w:pStyle w:val="ListParagraph"/>
        <w:numPr>
          <w:ilvl w:val="0"/>
          <w:numId w:val="3"/>
        </w:numPr>
        <w:tabs>
          <w:tab w:val="left" w:pos="1260"/>
        </w:tabs>
        <w:spacing w:line="240" w:lineRule="auto"/>
        <w:rPr>
          <w:rFonts w:ascii="Century Schoolbook" w:hAnsi="Century Schoolbook"/>
        </w:rPr>
      </w:pPr>
      <w:r w:rsidRPr="00761B19">
        <w:rPr>
          <w:rFonts w:ascii="Century Schoolbook" w:hAnsi="Century Schoolbook"/>
          <w:b/>
        </w:rPr>
        <w:t>Other Capital Projects</w:t>
      </w:r>
      <w:r w:rsidR="00BB1ED8">
        <w:rPr>
          <w:rFonts w:ascii="Century Schoolbook" w:hAnsi="Century Schoolbook"/>
        </w:rPr>
        <w:t>:</w:t>
      </w:r>
    </w:p>
    <w:p w14:paraId="05501F3B" w14:textId="7CE5D809" w:rsidR="00BB1ED8" w:rsidRDefault="00BB1ED8" w:rsidP="00BB1ED8">
      <w:pPr>
        <w:pStyle w:val="ListParagraph"/>
        <w:numPr>
          <w:ilvl w:val="0"/>
          <w:numId w:val="4"/>
        </w:numPr>
        <w:tabs>
          <w:tab w:val="left" w:pos="1260"/>
        </w:tabs>
        <w:spacing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Issue with a large tree in the parking lot where a limb fell on a vehicle.  Discussion about trimming or cutting the tree down followed.</w:t>
      </w:r>
      <w:r w:rsidR="00F14FFA">
        <w:rPr>
          <w:rFonts w:ascii="Century Schoolbook" w:hAnsi="Century Schoolbook"/>
        </w:rPr>
        <w:t xml:space="preserve">  There was a question whether</w:t>
      </w:r>
      <w:r w:rsidR="003E4FE0">
        <w:rPr>
          <w:rFonts w:ascii="Century Schoolbook" w:hAnsi="Century Schoolbook"/>
        </w:rPr>
        <w:t xml:space="preserve"> it was on the State right-of-</w:t>
      </w:r>
      <w:r w:rsidR="00F14FFA">
        <w:rPr>
          <w:rFonts w:ascii="Century Schoolbook" w:hAnsi="Century Schoolbook"/>
        </w:rPr>
        <w:t>way or school property.</w:t>
      </w:r>
    </w:p>
    <w:p w14:paraId="702F45BA" w14:textId="21B3C7C0" w:rsidR="00BB1ED8" w:rsidRDefault="00BB1ED8" w:rsidP="00BB1ED8">
      <w:pPr>
        <w:pStyle w:val="ListParagraph"/>
        <w:numPr>
          <w:ilvl w:val="0"/>
          <w:numId w:val="4"/>
        </w:numPr>
        <w:tabs>
          <w:tab w:val="left" w:pos="1260"/>
        </w:tabs>
        <w:spacing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Canterbury Elementary School oil tank replacement.  There no longer is a STEEEP Grant </w:t>
      </w:r>
      <w:r w:rsidR="00F14FFA">
        <w:rPr>
          <w:rFonts w:ascii="Century Schoolbook" w:hAnsi="Century Schoolbook"/>
        </w:rPr>
        <w:t xml:space="preserve">available </w:t>
      </w:r>
      <w:r>
        <w:rPr>
          <w:rFonts w:ascii="Century Schoolbook" w:hAnsi="Century Schoolbook"/>
        </w:rPr>
        <w:t xml:space="preserve">that could fund this project.  Discussion about the tank being moved above ground verses replaced in the ground followed. </w:t>
      </w:r>
      <w:r w:rsidR="0084489D">
        <w:rPr>
          <w:rFonts w:ascii="Century Schoolbook" w:hAnsi="Century Schoolbook"/>
        </w:rPr>
        <w:t xml:space="preserve"> </w:t>
      </w:r>
      <w:r w:rsidR="00F14FFA">
        <w:rPr>
          <w:rFonts w:ascii="Century Schoolbook" w:hAnsi="Century Schoolbook"/>
        </w:rPr>
        <w:t>That moving the tank is thought to be more costly</w:t>
      </w:r>
      <w:r w:rsidR="0084489D">
        <w:rPr>
          <w:rFonts w:ascii="Century Schoolbook" w:hAnsi="Century Schoolbook"/>
        </w:rPr>
        <w:t xml:space="preserve"> than just replacing it back underground</w:t>
      </w:r>
      <w:r w:rsidR="00F14FFA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 xml:space="preserve"> Plans are to get estimates prior to September for this project.</w:t>
      </w:r>
    </w:p>
    <w:p w14:paraId="2FB8576E" w14:textId="2B456005" w:rsidR="00BB1ED8" w:rsidRDefault="0084489D" w:rsidP="00BB1ED8">
      <w:pPr>
        <w:pStyle w:val="ListParagraph"/>
        <w:numPr>
          <w:ilvl w:val="0"/>
          <w:numId w:val="4"/>
        </w:numPr>
        <w:tabs>
          <w:tab w:val="left" w:pos="1260"/>
        </w:tabs>
        <w:spacing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CIP Committee requested all town departments t</w:t>
      </w:r>
      <w:r w:rsidR="000D7370">
        <w:rPr>
          <w:rFonts w:ascii="Century Schoolbook" w:hAnsi="Century Schoolbook"/>
        </w:rPr>
        <w:t xml:space="preserve">o conduct a </w:t>
      </w:r>
      <w:r w:rsidR="00BB1ED8">
        <w:rPr>
          <w:rFonts w:ascii="Century Schoolbook" w:hAnsi="Century Schoolbook"/>
        </w:rPr>
        <w:t>CIP Inventory of Capital equipment</w:t>
      </w:r>
      <w:r>
        <w:rPr>
          <w:rFonts w:ascii="Century Schoolbook" w:hAnsi="Century Schoolbook"/>
        </w:rPr>
        <w:t>.  T</w:t>
      </w:r>
      <w:r w:rsidR="005829C6">
        <w:rPr>
          <w:rFonts w:ascii="Century Schoolbook" w:hAnsi="Century Schoolbook"/>
        </w:rPr>
        <w:t xml:space="preserve">hey </w:t>
      </w:r>
      <w:r w:rsidR="000D7370">
        <w:rPr>
          <w:rFonts w:ascii="Century Schoolbook" w:hAnsi="Century Schoolbook"/>
        </w:rPr>
        <w:t>asked to have it</w:t>
      </w:r>
      <w:r w:rsidR="005829C6">
        <w:rPr>
          <w:rFonts w:ascii="Century Schoolbook" w:hAnsi="Century Schoolbook"/>
        </w:rPr>
        <w:t xml:space="preserve"> done by their August meeting date</w:t>
      </w:r>
      <w:r>
        <w:rPr>
          <w:rFonts w:ascii="Century Schoolbook" w:hAnsi="Century Schoolbook"/>
        </w:rPr>
        <w:t xml:space="preserve"> (3</w:t>
      </w:r>
      <w:r w:rsidRPr="0084489D">
        <w:rPr>
          <w:rFonts w:ascii="Century Schoolbook" w:hAnsi="Century Schoolbook"/>
          <w:vertAlign w:val="superscript"/>
        </w:rPr>
        <w:t>rd</w:t>
      </w:r>
      <w:r>
        <w:rPr>
          <w:rFonts w:ascii="Century Schoolbook" w:hAnsi="Century Schoolbook"/>
        </w:rPr>
        <w:t xml:space="preserve"> Thursday)</w:t>
      </w:r>
      <w:r w:rsidR="005829C6">
        <w:rPr>
          <w:rFonts w:ascii="Century Schoolbook" w:hAnsi="Century Schoolbook"/>
        </w:rPr>
        <w:t>.  After discussion about the pending projects and available personnel that would be need to conduct an inventory, it was determined that additional time may be needed to manage to complete a thorough inventory.  An October date was suggested as a likely date that such an inventory could be completed.</w:t>
      </w:r>
    </w:p>
    <w:p w14:paraId="7B719D5C" w14:textId="4024EDA2" w:rsidR="005829C6" w:rsidRDefault="005829C6" w:rsidP="00BB1ED8">
      <w:pPr>
        <w:pStyle w:val="ListParagraph"/>
        <w:numPr>
          <w:ilvl w:val="0"/>
          <w:numId w:val="4"/>
        </w:numPr>
        <w:tabs>
          <w:tab w:val="left" w:pos="1260"/>
        </w:tabs>
        <w:spacing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CIP Budget list was rev</w:t>
      </w:r>
      <w:r w:rsidR="003B7A6F">
        <w:rPr>
          <w:rFonts w:ascii="Century Schoolbook" w:hAnsi="Century Schoolbook"/>
        </w:rPr>
        <w:t>iewed line item by line item</w:t>
      </w:r>
      <w:r>
        <w:rPr>
          <w:rFonts w:ascii="Century Schoolbook" w:hAnsi="Century Schoolbook"/>
        </w:rPr>
        <w:t>.</w:t>
      </w:r>
      <w:r w:rsidR="003B7A6F">
        <w:rPr>
          <w:rFonts w:ascii="Century Schoolbook" w:hAnsi="Century Schoolbook"/>
        </w:rPr>
        <w:t xml:space="preserve"> Discussion about those items followed.</w:t>
      </w:r>
      <w:r>
        <w:rPr>
          <w:rFonts w:ascii="Century Schoolbook" w:hAnsi="Century Schoolbook"/>
        </w:rPr>
        <w:t xml:space="preserve">  The business office is currently in the process of reconciling the </w:t>
      </w:r>
      <w:r w:rsidR="000D7370">
        <w:rPr>
          <w:rFonts w:ascii="Century Schoolbook" w:hAnsi="Century Schoolbook"/>
        </w:rPr>
        <w:t xml:space="preserve">school’s CIP </w:t>
      </w:r>
      <w:r w:rsidR="003B7A6F">
        <w:rPr>
          <w:rFonts w:ascii="Century Schoolbook" w:hAnsi="Century Schoolbook"/>
        </w:rPr>
        <w:t>Budget and figuring out which ones are closed out.</w:t>
      </w:r>
      <w:r w:rsidR="000D7370">
        <w:rPr>
          <w:rFonts w:ascii="Century Schoolbook" w:hAnsi="Century Schoolbook"/>
        </w:rPr>
        <w:t xml:space="preserve"> </w:t>
      </w:r>
      <w:r w:rsidR="003B7A6F">
        <w:rPr>
          <w:rFonts w:ascii="Century Schoolbook" w:hAnsi="Century Schoolbook"/>
        </w:rPr>
        <w:t>For instance, it</w:t>
      </w:r>
      <w:r w:rsidR="000D7370">
        <w:rPr>
          <w:rFonts w:ascii="Century Schoolbook" w:hAnsi="Century Schoolbook"/>
        </w:rPr>
        <w:t xml:space="preserve"> is thought that the fencing line item is spent</w:t>
      </w:r>
      <w:r w:rsidR="003B7A6F">
        <w:rPr>
          <w:rFonts w:ascii="Century Schoolbook" w:hAnsi="Century Schoolbook"/>
        </w:rPr>
        <w:t xml:space="preserve"> and should reflect that on the line item list</w:t>
      </w:r>
      <w:r w:rsidR="000D7370">
        <w:rPr>
          <w:rFonts w:ascii="Century Schoolbook" w:hAnsi="Century Schoolbook"/>
        </w:rPr>
        <w:t xml:space="preserve">.  </w:t>
      </w:r>
      <w:r w:rsidR="003B7A6F">
        <w:rPr>
          <w:rFonts w:ascii="Century Schoolbook" w:hAnsi="Century Schoolbook"/>
        </w:rPr>
        <w:t xml:space="preserve">Other projects are still active. </w:t>
      </w:r>
      <w:r w:rsidR="000D7370">
        <w:rPr>
          <w:rFonts w:ascii="Century Schoolbook" w:hAnsi="Century Schoolbook"/>
        </w:rPr>
        <w:t>It is anticipated that the school district will be purchasing possibly two busses this year.  One to replace the wrecked bus from the accident that occurred this past year</w:t>
      </w:r>
      <w:r w:rsidR="003B7A6F">
        <w:rPr>
          <w:rFonts w:ascii="Century Schoolbook" w:hAnsi="Century Schoolbook"/>
        </w:rPr>
        <w:t>, and another as a scheduled replacement.</w:t>
      </w:r>
      <w:r w:rsidR="000D7370">
        <w:rPr>
          <w:rFonts w:ascii="Century Schoolbook" w:hAnsi="Century Schoolbook"/>
        </w:rPr>
        <w:t xml:space="preserve"> </w:t>
      </w:r>
    </w:p>
    <w:p w14:paraId="6091379F" w14:textId="0055E94C" w:rsidR="009D43E1" w:rsidRPr="00761B19" w:rsidRDefault="009D43E1" w:rsidP="009D43E1">
      <w:pPr>
        <w:pStyle w:val="ListParagraph"/>
        <w:numPr>
          <w:ilvl w:val="0"/>
          <w:numId w:val="3"/>
        </w:numPr>
        <w:tabs>
          <w:tab w:val="left" w:pos="1260"/>
        </w:tabs>
        <w:spacing w:line="240" w:lineRule="auto"/>
        <w:rPr>
          <w:rFonts w:ascii="Century Schoolbook" w:hAnsi="Century Schoolbook"/>
          <w:b/>
        </w:rPr>
      </w:pPr>
      <w:r w:rsidRPr="00761B19">
        <w:rPr>
          <w:rFonts w:ascii="Century Schoolbook" w:hAnsi="Century Schoolbook"/>
          <w:b/>
        </w:rPr>
        <w:t>Round Table Discussion</w:t>
      </w:r>
      <w:r w:rsidR="00F14FFA" w:rsidRPr="00761B19">
        <w:rPr>
          <w:rFonts w:ascii="Century Schoolbook" w:hAnsi="Century Schoolbook"/>
          <w:b/>
        </w:rPr>
        <w:t>:</w:t>
      </w:r>
    </w:p>
    <w:p w14:paraId="2E2F2232" w14:textId="6D388E86" w:rsidR="000D7370" w:rsidRDefault="000D7370" w:rsidP="000D7370">
      <w:pPr>
        <w:pStyle w:val="ListParagraph"/>
        <w:tabs>
          <w:tab w:val="left" w:pos="1260"/>
        </w:tabs>
        <w:spacing w:line="240" w:lineRule="auto"/>
        <w:ind w:left="900"/>
        <w:rPr>
          <w:rFonts w:ascii="Century Schoolbook" w:hAnsi="Century Schoolbook"/>
        </w:rPr>
      </w:pPr>
      <w:r>
        <w:rPr>
          <w:rFonts w:ascii="Century Schoolbook" w:hAnsi="Century Schoolbook"/>
        </w:rPr>
        <w:t>Tom Millerd submitted his annual summer projects list.  The list contained 16 listed projects that are plan</w:t>
      </w:r>
      <w:r w:rsidR="00F14FFA">
        <w:rPr>
          <w:rFonts w:ascii="Century Schoolbook" w:hAnsi="Century Schoolbook"/>
        </w:rPr>
        <w:t>ned</w:t>
      </w:r>
      <w:r>
        <w:rPr>
          <w:rFonts w:ascii="Century Schoolbook" w:hAnsi="Century Schoolbook"/>
        </w:rPr>
        <w:t xml:space="preserve"> to be worked on over the summer at both the Canterbury Elementary School and the Dr. Helen Baldwin Middle School.</w:t>
      </w:r>
      <w:r w:rsidR="00F14FFA">
        <w:rPr>
          <w:rFonts w:ascii="Century Schoolbook" w:hAnsi="Century Schoolbook"/>
        </w:rPr>
        <w:t xml:space="preserve">  The list was reviewed by the committee.</w:t>
      </w:r>
    </w:p>
    <w:p w14:paraId="441AE293" w14:textId="77777777" w:rsidR="000D7370" w:rsidRDefault="000D7370" w:rsidP="000D7370">
      <w:pPr>
        <w:pStyle w:val="ListParagraph"/>
        <w:tabs>
          <w:tab w:val="left" w:pos="1260"/>
        </w:tabs>
        <w:spacing w:line="240" w:lineRule="auto"/>
        <w:ind w:left="900"/>
        <w:rPr>
          <w:rFonts w:ascii="Century Schoolbook" w:hAnsi="Century Schoolbook"/>
        </w:rPr>
      </w:pPr>
    </w:p>
    <w:p w14:paraId="5672EB81" w14:textId="4D17B984" w:rsidR="000D7370" w:rsidRDefault="000D7370" w:rsidP="000D7370">
      <w:pPr>
        <w:pStyle w:val="ListParagraph"/>
        <w:tabs>
          <w:tab w:val="left" w:pos="1260"/>
        </w:tabs>
        <w:spacing w:line="240" w:lineRule="auto"/>
        <w:ind w:left="900"/>
        <w:rPr>
          <w:rFonts w:ascii="Century Schoolbook" w:hAnsi="Century Schoolbook"/>
        </w:rPr>
      </w:pPr>
      <w:r>
        <w:rPr>
          <w:rFonts w:ascii="Century Schoolbook" w:hAnsi="Century Schoolbook"/>
        </w:rPr>
        <w:t>Vivian Thumser adjourned the meeting at 11:50 AM.</w:t>
      </w:r>
    </w:p>
    <w:p w14:paraId="11C1A65B" w14:textId="77777777" w:rsidR="000D7370" w:rsidRDefault="000D7370" w:rsidP="000D7370">
      <w:pPr>
        <w:pStyle w:val="ListParagraph"/>
        <w:tabs>
          <w:tab w:val="left" w:pos="1260"/>
        </w:tabs>
        <w:spacing w:line="240" w:lineRule="auto"/>
        <w:ind w:left="900"/>
        <w:rPr>
          <w:rFonts w:ascii="Century Schoolbook" w:hAnsi="Century Schoolbook"/>
        </w:rPr>
      </w:pPr>
    </w:p>
    <w:p w14:paraId="2234C93B" w14:textId="7491330C" w:rsidR="000D7370" w:rsidRDefault="000D7370" w:rsidP="000D7370">
      <w:pPr>
        <w:pStyle w:val="ListParagraph"/>
        <w:tabs>
          <w:tab w:val="left" w:pos="1260"/>
        </w:tabs>
        <w:spacing w:line="240" w:lineRule="auto"/>
        <w:ind w:left="900"/>
        <w:rPr>
          <w:rFonts w:ascii="Century Schoolbook" w:hAnsi="Century Schoolbook"/>
        </w:rPr>
      </w:pPr>
      <w:r>
        <w:rPr>
          <w:rFonts w:ascii="Century Schoolbook" w:hAnsi="Century Schoolbook"/>
        </w:rPr>
        <w:t>Respectfully submitted,</w:t>
      </w:r>
    </w:p>
    <w:p w14:paraId="5E18B2D3" w14:textId="77777777" w:rsidR="000D7370" w:rsidRDefault="000D7370" w:rsidP="000D7370">
      <w:pPr>
        <w:pStyle w:val="ListParagraph"/>
        <w:tabs>
          <w:tab w:val="left" w:pos="1260"/>
        </w:tabs>
        <w:spacing w:line="240" w:lineRule="auto"/>
        <w:ind w:left="900"/>
        <w:rPr>
          <w:rFonts w:ascii="Century Schoolbook" w:hAnsi="Century Schoolbook"/>
        </w:rPr>
      </w:pPr>
    </w:p>
    <w:p w14:paraId="016050DE" w14:textId="77777777" w:rsidR="000D7370" w:rsidRDefault="000D7370" w:rsidP="000D7370">
      <w:pPr>
        <w:pStyle w:val="ListParagraph"/>
        <w:tabs>
          <w:tab w:val="left" w:pos="1260"/>
        </w:tabs>
        <w:spacing w:line="240" w:lineRule="auto"/>
        <w:ind w:left="900"/>
        <w:rPr>
          <w:rFonts w:ascii="Century Schoolbook" w:hAnsi="Century Schoolbook"/>
        </w:rPr>
      </w:pPr>
    </w:p>
    <w:p w14:paraId="670B11B7" w14:textId="2EB374BF" w:rsidR="000D7370" w:rsidRDefault="000D7370" w:rsidP="000D7370">
      <w:pPr>
        <w:pStyle w:val="ListParagraph"/>
        <w:tabs>
          <w:tab w:val="left" w:pos="1260"/>
        </w:tabs>
        <w:spacing w:line="240" w:lineRule="auto"/>
        <w:ind w:left="900"/>
        <w:rPr>
          <w:rFonts w:ascii="Century Schoolbook" w:hAnsi="Century Schoolbook"/>
        </w:rPr>
      </w:pPr>
      <w:r>
        <w:rPr>
          <w:rFonts w:ascii="Century Schoolbook" w:hAnsi="Century Schoolbook"/>
        </w:rPr>
        <w:t>Walter Petruniw</w:t>
      </w:r>
    </w:p>
    <w:p w14:paraId="3E0FC2FA" w14:textId="77777777" w:rsidR="009D43E1" w:rsidRDefault="009D43E1" w:rsidP="009D43E1">
      <w:pPr>
        <w:pStyle w:val="ListParagraph"/>
        <w:tabs>
          <w:tab w:val="left" w:pos="1260"/>
        </w:tabs>
        <w:spacing w:line="240" w:lineRule="auto"/>
        <w:ind w:left="1080"/>
        <w:rPr>
          <w:rFonts w:ascii="Century Schoolbook" w:hAnsi="Century Schoolbook"/>
        </w:rPr>
      </w:pPr>
    </w:p>
    <w:p w14:paraId="7DB7C017" w14:textId="77777777" w:rsidR="009D43E1" w:rsidRDefault="009D43E1" w:rsidP="009D43E1">
      <w:pPr>
        <w:pStyle w:val="ListParagraph"/>
        <w:tabs>
          <w:tab w:val="left" w:pos="1260"/>
        </w:tabs>
        <w:spacing w:line="240" w:lineRule="auto"/>
        <w:ind w:left="1080"/>
        <w:rPr>
          <w:rFonts w:ascii="Century Schoolbook" w:hAnsi="Century Schoolbook"/>
        </w:rPr>
      </w:pPr>
    </w:p>
    <w:p w14:paraId="0D51394E" w14:textId="77777777" w:rsidR="009D43E1" w:rsidRDefault="009D43E1" w:rsidP="009D43E1"/>
    <w:p w14:paraId="00101E10" w14:textId="77777777" w:rsidR="009D43E1" w:rsidRDefault="009D43E1" w:rsidP="009D43E1"/>
    <w:p w14:paraId="055DEC2F" w14:textId="77777777" w:rsidR="009D43E1" w:rsidRDefault="009D43E1" w:rsidP="009D43E1"/>
    <w:p w14:paraId="7F3A8C88" w14:textId="77777777" w:rsidR="001A6896" w:rsidRDefault="0084743F"/>
    <w:sectPr w:rsidR="001A6896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87E99" w14:textId="77777777" w:rsidR="0084743F" w:rsidRDefault="0084743F" w:rsidP="00ED6857">
      <w:pPr>
        <w:spacing w:line="240" w:lineRule="auto"/>
      </w:pPr>
      <w:r>
        <w:separator/>
      </w:r>
    </w:p>
  </w:endnote>
  <w:endnote w:type="continuationSeparator" w:id="0">
    <w:p w14:paraId="499272EC" w14:textId="77777777" w:rsidR="0084743F" w:rsidRDefault="0084743F" w:rsidP="00ED6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50B28" w14:textId="77777777" w:rsidR="00ED6857" w:rsidRDefault="00ED6857" w:rsidP="00833E9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07200A" w14:textId="77777777" w:rsidR="00ED6857" w:rsidRDefault="00ED6857" w:rsidP="00ED68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92E3" w14:textId="62CBDFA5" w:rsidR="00ED6857" w:rsidRDefault="00ED6857" w:rsidP="00833E9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4CB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7B6012" w14:textId="77777777" w:rsidR="00ED6857" w:rsidRDefault="00ED6857" w:rsidP="00ED68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58AD4" w14:textId="77777777" w:rsidR="0084743F" w:rsidRDefault="0084743F" w:rsidP="00ED6857">
      <w:pPr>
        <w:spacing w:line="240" w:lineRule="auto"/>
      </w:pPr>
      <w:r>
        <w:separator/>
      </w:r>
    </w:p>
  </w:footnote>
  <w:footnote w:type="continuationSeparator" w:id="0">
    <w:p w14:paraId="34B0BC82" w14:textId="77777777" w:rsidR="0084743F" w:rsidRDefault="0084743F" w:rsidP="00ED6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379B2"/>
    <w:multiLevelType w:val="hybridMultilevel"/>
    <w:tmpl w:val="05004C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8832AB1"/>
    <w:multiLevelType w:val="hybridMultilevel"/>
    <w:tmpl w:val="73F621B4"/>
    <w:lvl w:ilvl="0" w:tplc="A3D24E7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6A972A0"/>
    <w:multiLevelType w:val="hybridMultilevel"/>
    <w:tmpl w:val="6FF451D0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E1"/>
    <w:rsid w:val="00013B8D"/>
    <w:rsid w:val="000D7370"/>
    <w:rsid w:val="000E6399"/>
    <w:rsid w:val="0022229F"/>
    <w:rsid w:val="002E5459"/>
    <w:rsid w:val="003B7A6F"/>
    <w:rsid w:val="003E4FE0"/>
    <w:rsid w:val="004B762B"/>
    <w:rsid w:val="005829C6"/>
    <w:rsid w:val="006F7492"/>
    <w:rsid w:val="00703736"/>
    <w:rsid w:val="00761B19"/>
    <w:rsid w:val="0084489D"/>
    <w:rsid w:val="0084743F"/>
    <w:rsid w:val="00860C56"/>
    <w:rsid w:val="00961C40"/>
    <w:rsid w:val="009B512B"/>
    <w:rsid w:val="009D43E1"/>
    <w:rsid w:val="00A04FC2"/>
    <w:rsid w:val="00AF1E8F"/>
    <w:rsid w:val="00B37322"/>
    <w:rsid w:val="00BB1ED8"/>
    <w:rsid w:val="00DE4CB6"/>
    <w:rsid w:val="00ED6857"/>
    <w:rsid w:val="00EE4423"/>
    <w:rsid w:val="00F14FFA"/>
    <w:rsid w:val="00F50C41"/>
    <w:rsid w:val="00FC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04D3"/>
  <w15:chartTrackingRefBased/>
  <w15:docId w15:val="{E9F188F5-5304-49C5-A94F-5CF71E8F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3E1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3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68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857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D6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2</cp:revision>
  <dcterms:created xsi:type="dcterms:W3CDTF">2017-07-11T10:42:00Z</dcterms:created>
  <dcterms:modified xsi:type="dcterms:W3CDTF">2017-07-11T10:42:00Z</dcterms:modified>
</cp:coreProperties>
</file>