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3B" w:rsidRPr="002F3A3B" w:rsidRDefault="002F3A3B" w:rsidP="002F3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2F3A3B" w:rsidRPr="002F3A3B" w:rsidRDefault="002F3A3B" w:rsidP="002F3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2F3A3B" w:rsidRPr="002F3A3B" w:rsidRDefault="002F3A3B" w:rsidP="002F3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Date:  Tuesday, August 14, 2018                                            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Time: 7:00 p.m.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3A3B" w:rsidRPr="002F3A3B" w:rsidRDefault="002F3A3B" w:rsidP="002F3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AGENDA.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min.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A.       Call of Quorum and Pledge of Allegiance</w:t>
      </w: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 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 min.                         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B. 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Special Purpose/Recognition</w:t>
      </w:r>
    </w:p>
    <w:p w:rsidR="002F3A3B" w:rsidRPr="002F3A3B" w:rsidRDefault="002F3A3B" w:rsidP="002F3A3B">
      <w:pPr>
        <w:numPr>
          <w:ilvl w:val="0"/>
          <w:numId w:val="1"/>
        </w:numPr>
        <w:spacing w:after="0" w:line="240" w:lineRule="auto"/>
        <w:ind w:left="3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BOE Open Discussion-Chairperson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min. per person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C.  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Comments from Visitors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 min.        </w:t>
      </w: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        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D. 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Presentations &amp; Actions  </w:t>
      </w:r>
    </w:p>
    <w:p w:rsidR="002F3A3B" w:rsidRPr="002F3A3B" w:rsidRDefault="002F3A3B" w:rsidP="002F3A3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1.     Director of Finance- Candidate Jason Lathrop</w:t>
      </w:r>
    </w:p>
    <w:p w:rsidR="002F3A3B" w:rsidRPr="002F3A3B" w:rsidRDefault="002F3A3B" w:rsidP="002F3A3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   2nd Grade Teacher - William </w:t>
      </w:r>
      <w:proofErr w:type="spellStart"/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Kolodzie</w:t>
      </w:r>
      <w:proofErr w:type="spellEnd"/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3A3B" w:rsidRPr="002F3A3B" w:rsidRDefault="002F3A3B" w:rsidP="002F3A3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3.     Regional Initiative Grant Application</w:t>
      </w:r>
    </w:p>
    <w:p w:rsidR="002F3A3B" w:rsidRPr="002F3A3B" w:rsidRDefault="002F3A3B" w:rsidP="002F3A3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4.     CT Arts Foundation Application</w:t>
      </w:r>
    </w:p>
    <w:p w:rsidR="002F3A3B" w:rsidRPr="002F3A3B" w:rsidRDefault="002F3A3B" w:rsidP="002F3A3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5.     Academic Data Presentation</w:t>
      </w:r>
    </w:p>
    <w:p w:rsidR="002F3A3B" w:rsidRPr="002F3A3B" w:rsidRDefault="002F3A3B" w:rsidP="002F3A3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6.     Policies Second Read</w:t>
      </w:r>
    </w:p>
    <w:p w:rsidR="002F3A3B" w:rsidRPr="002F3A3B" w:rsidRDefault="002F3A3B" w:rsidP="002F3A3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</w:rPr>
        <w:t xml:space="preserve">         a.      Policy 1110.4 Media of Communication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                        </w:t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     b.      Policy 2140 Superintendent of Schools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                        </w:t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     c.      Policy 2151 Hiring School Administrators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</w:rPr>
        <w:t xml:space="preserve">               </w:t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                              </w:t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     d.      Policy 3120 Preparation of Budget Documents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                        </w:t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     e.      Policy 3231 Medical Reimbursement for Special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                                                 Education Students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</w:rPr>
        <w:t xml:space="preserve">   </w:t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</w:t>
      </w:r>
      <w:r w:rsidRPr="002F3A3B">
        <w:rPr>
          <w:rFonts w:ascii="Times New Roman" w:eastAsia="Times New Roman" w:hAnsi="Times New Roman" w:cs="Times New Roman"/>
          <w:color w:val="000000"/>
        </w:rPr>
        <w:tab/>
      </w:r>
      <w:r w:rsidRPr="002F3A3B">
        <w:rPr>
          <w:rFonts w:ascii="Times New Roman" w:eastAsia="Times New Roman" w:hAnsi="Times New Roman" w:cs="Times New Roman"/>
          <w:color w:val="000000"/>
        </w:rPr>
        <w:tab/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       </w:t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    f.       Policy 4135 Organizations/Units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</w:rPr>
        <w:t xml:space="preserve">   </w:t>
      </w:r>
      <w:r w:rsidRPr="002F3A3B">
        <w:rPr>
          <w:rFonts w:ascii="Times New Roman" w:eastAsia="Times New Roman" w:hAnsi="Times New Roman" w:cs="Times New Roman"/>
          <w:color w:val="000000"/>
        </w:rPr>
        <w:tab/>
      </w:r>
      <w:r w:rsidRPr="002F3A3B">
        <w:rPr>
          <w:rFonts w:ascii="Times New Roman" w:eastAsia="Times New Roman" w:hAnsi="Times New Roman" w:cs="Times New Roman"/>
          <w:color w:val="000000"/>
        </w:rPr>
        <w:tab/>
      </w:r>
      <w:r w:rsidRPr="002F3A3B">
        <w:rPr>
          <w:rFonts w:ascii="Times New Roman" w:eastAsia="Times New Roman" w:hAnsi="Times New Roman" w:cs="Times New Roman"/>
          <w:color w:val="000000"/>
        </w:rPr>
        <w:tab/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      </w:t>
      </w:r>
      <w:r w:rsidRPr="002F3A3B">
        <w:rPr>
          <w:rFonts w:ascii="Times New Roman" w:eastAsia="Times New Roman" w:hAnsi="Times New Roman" w:cs="Times New Roman"/>
          <w:color w:val="000000"/>
        </w:rPr>
        <w:tab/>
        <w:t xml:space="preserve">        g.       Policy 6172.12 Magnet Schools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 min.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E.    Committee Reports/Correspondence to the Board</w:t>
      </w:r>
    </w:p>
    <w:p w:rsidR="002F3A3B" w:rsidRPr="002F3A3B" w:rsidRDefault="002F3A3B" w:rsidP="002F3A3B">
      <w:pPr>
        <w:numPr>
          <w:ilvl w:val="0"/>
          <w:numId w:val="2"/>
        </w:numPr>
        <w:spacing w:after="0" w:line="240" w:lineRule="auto"/>
        <w:ind w:left="3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of Finance Communications</w:t>
      </w:r>
    </w:p>
    <w:p w:rsidR="002F3A3B" w:rsidRPr="002F3A3B" w:rsidRDefault="002F3A3B" w:rsidP="002F3A3B">
      <w:pPr>
        <w:numPr>
          <w:ilvl w:val="0"/>
          <w:numId w:val="2"/>
        </w:numPr>
        <w:spacing w:after="0" w:line="240" w:lineRule="auto"/>
        <w:ind w:left="3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Roof Committee -Contract Signed/Project Started</w:t>
      </w:r>
    </w:p>
    <w:p w:rsidR="002F3A3B" w:rsidRPr="002F3A3B" w:rsidRDefault="002F3A3B" w:rsidP="002F3A3B">
      <w:pPr>
        <w:spacing w:after="0" w:line="240" w:lineRule="auto"/>
        <w:ind w:left="288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3.     Policy Committee</w:t>
      </w:r>
    </w:p>
    <w:p w:rsidR="002F3A3B" w:rsidRPr="002F3A3B" w:rsidRDefault="002F3A3B" w:rsidP="002F3A3B">
      <w:pPr>
        <w:spacing w:after="0" w:line="240" w:lineRule="auto"/>
        <w:ind w:left="288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4.     Facility Committee</w:t>
      </w:r>
    </w:p>
    <w:p w:rsidR="002F3A3B" w:rsidRPr="002F3A3B" w:rsidRDefault="002F3A3B" w:rsidP="002F3A3B">
      <w:pPr>
        <w:spacing w:after="0" w:line="240" w:lineRule="auto"/>
        <w:ind w:left="288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5.     </w:t>
      </w:r>
      <w:proofErr w:type="gramStart"/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Woodstock  BOT</w:t>
      </w:r>
      <w:proofErr w:type="gramEnd"/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Status</w:t>
      </w:r>
    </w:p>
    <w:p w:rsidR="002F3A3B" w:rsidRPr="002F3A3B" w:rsidRDefault="002F3A3B" w:rsidP="002F3A3B">
      <w:pPr>
        <w:spacing w:after="0" w:line="240" w:lineRule="auto"/>
        <w:ind w:left="288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6.     EASTCONN</w:t>
      </w:r>
    </w:p>
    <w:p w:rsidR="002F3A3B" w:rsidRPr="002F3A3B" w:rsidRDefault="002F3A3B" w:rsidP="002F3A3B">
      <w:pPr>
        <w:spacing w:after="0" w:line="240" w:lineRule="auto"/>
        <w:ind w:left="288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7.     Superintendent’s Comments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</w:t>
      </w:r>
      <w:proofErr w:type="gramStart"/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.    Convocation/Open House//PD Structure</w:t>
      </w:r>
    </w:p>
    <w:p w:rsidR="002F3A3B" w:rsidRPr="002F3A3B" w:rsidRDefault="002F3A3B" w:rsidP="002F3A3B">
      <w:pPr>
        <w:spacing w:after="0" w:line="240" w:lineRule="auto"/>
        <w:ind w:left="2775" w:hanging="15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b.    RFP-Buses</w:t>
      </w:r>
    </w:p>
    <w:p w:rsidR="002F3A3B" w:rsidRPr="002F3A3B" w:rsidRDefault="002F3A3B" w:rsidP="002F3A3B">
      <w:pPr>
        <w:spacing w:after="0" w:line="240" w:lineRule="auto"/>
        <w:ind w:left="2775" w:hanging="15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c.    Student Representative to BOE </w:t>
      </w:r>
    </w:p>
    <w:p w:rsidR="002F3A3B" w:rsidRPr="002F3A3B" w:rsidRDefault="002F3A3B" w:rsidP="002F3A3B">
      <w:pPr>
        <w:spacing w:after="0" w:line="240" w:lineRule="auto"/>
        <w:ind w:left="2775" w:hanging="15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d.    Exit Interviews</w:t>
      </w:r>
    </w:p>
    <w:p w:rsidR="002F3A3B" w:rsidRPr="002F3A3B" w:rsidRDefault="002F3A3B" w:rsidP="002F3A3B">
      <w:pPr>
        <w:spacing w:after="0" w:line="240" w:lineRule="auto"/>
        <w:ind w:left="2775" w:hanging="15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e.   Job Descriptions Online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min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              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F.   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Consent Agenda</w:t>
      </w:r>
    </w:p>
    <w:p w:rsidR="002F3A3B" w:rsidRPr="002F3A3B" w:rsidRDefault="002F3A3B" w:rsidP="002F3A3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1. Regular Meeting Minutes -June 12, 2018</w:t>
      </w:r>
    </w:p>
    <w:p w:rsidR="002F3A3B" w:rsidRPr="002F3A3B" w:rsidRDefault="002F3A3B" w:rsidP="002F3A3B">
      <w:pPr>
        <w:spacing w:after="0" w:line="240" w:lineRule="auto"/>
        <w:ind w:left="3150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2. Special Meeting Minutes - July 17, 2018  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 min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0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G. 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Executive Session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1. Personnel Matter-Invite the Superintende</w:t>
      </w:r>
      <w:bookmarkStart w:id="0" w:name="_GoBack"/>
      <w:bookmarkEnd w:id="0"/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</w:p>
    <w:p w:rsidR="002F3A3B" w:rsidRPr="002F3A3B" w:rsidRDefault="002F3A3B" w:rsidP="002F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min. per person    </w:t>
      </w: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F15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H.   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Comments from Visitors      </w:t>
      </w:r>
    </w:p>
    <w:p w:rsidR="001A6896" w:rsidRDefault="002F3A3B" w:rsidP="002F3A3B"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Time </w:t>
      </w:r>
      <w:proofErr w:type="gramStart"/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check  8:47</w:t>
      </w:r>
      <w:proofErr w:type="gramEnd"/>
      <w:r w:rsidRPr="002F3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p.m.  </w:t>
      </w:r>
      <w:r w:rsidRPr="002F3A3B">
        <w:rPr>
          <w:rFonts w:ascii="Times New Roman" w:eastAsia="Times New Roman" w:hAnsi="Times New Roman" w:cs="Times New Roman"/>
          <w:color w:val="000000"/>
          <w:sz w:val="24"/>
          <w:szCs w:val="24"/>
        </w:rPr>
        <w:t>I.       Adjournment</w:t>
      </w:r>
    </w:p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735"/>
    <w:multiLevelType w:val="multilevel"/>
    <w:tmpl w:val="9222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3B"/>
    <w:rsid w:val="002F3A3B"/>
    <w:rsid w:val="004B762B"/>
    <w:rsid w:val="00961C40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0214"/>
  <w15:chartTrackingRefBased/>
  <w15:docId w15:val="{39B1F01F-9D0E-45E1-971B-5795A61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2018-08-08T16:28:00Z</dcterms:created>
  <dcterms:modified xsi:type="dcterms:W3CDTF">2018-08-08T16:29:00Z</dcterms:modified>
</cp:coreProperties>
</file>